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35" w:rsidRDefault="00462F35" w:rsidP="00462F35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НОВОБОРІВСЬКА ГІМНАЗІЯ</w:t>
      </w:r>
    </w:p>
    <w:p w:rsidR="00462F35" w:rsidRDefault="00462F35" w:rsidP="00462F35">
      <w:pPr>
        <w:pBdr>
          <w:bottom w:val="single" w:sz="12" w:space="1" w:color="auto"/>
        </w:pBdr>
        <w:ind w:firstLine="708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вул. Шкільна 5, </w:t>
      </w:r>
      <w:proofErr w:type="spellStart"/>
      <w:r>
        <w:rPr>
          <w:sz w:val="18"/>
          <w:szCs w:val="18"/>
          <w:lang w:val="uk-UA"/>
        </w:rPr>
        <w:t>смт</w:t>
      </w:r>
      <w:proofErr w:type="spellEnd"/>
      <w:r>
        <w:rPr>
          <w:sz w:val="18"/>
          <w:szCs w:val="18"/>
          <w:lang w:val="uk-UA"/>
        </w:rPr>
        <w:t xml:space="preserve">  Нова Борова, Хорошівський район, Житомирської області, 12114, </w:t>
      </w:r>
    </w:p>
    <w:p w:rsidR="00462F35" w:rsidRDefault="00462F35" w:rsidP="00462F35">
      <w:pPr>
        <w:pBdr>
          <w:bottom w:val="single" w:sz="12" w:space="1" w:color="auto"/>
        </w:pBdr>
        <w:ind w:firstLine="708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тел./факс (04145) 9-53-06 , </w:t>
      </w:r>
      <w:proofErr w:type="spellStart"/>
      <w:r>
        <w:rPr>
          <w:color w:val="3366FF"/>
          <w:sz w:val="18"/>
          <w:szCs w:val="18"/>
          <w:lang w:val="en-US"/>
        </w:rPr>
        <w:t>nechiporenko</w:t>
      </w:r>
      <w:proofErr w:type="spellEnd"/>
      <w:r>
        <w:rPr>
          <w:color w:val="3366FF"/>
          <w:sz w:val="18"/>
          <w:szCs w:val="18"/>
          <w:lang w:val="uk-UA"/>
        </w:rPr>
        <w:t>2103</w:t>
      </w:r>
      <w:r w:rsidRPr="009A5FC2">
        <w:rPr>
          <w:color w:val="3366FF"/>
          <w:sz w:val="18"/>
          <w:szCs w:val="18"/>
        </w:rPr>
        <w:t>@</w:t>
      </w:r>
      <w:proofErr w:type="spellStart"/>
      <w:r>
        <w:rPr>
          <w:color w:val="3366FF"/>
          <w:sz w:val="18"/>
          <w:szCs w:val="18"/>
          <w:lang w:val="en-US"/>
        </w:rPr>
        <w:t>ukr</w:t>
      </w:r>
      <w:proofErr w:type="spellEnd"/>
      <w:r w:rsidRPr="009A5FC2">
        <w:rPr>
          <w:color w:val="3366FF"/>
          <w:sz w:val="18"/>
          <w:szCs w:val="18"/>
        </w:rPr>
        <w:t>.</w:t>
      </w:r>
      <w:r>
        <w:rPr>
          <w:color w:val="3366FF"/>
          <w:sz w:val="18"/>
          <w:szCs w:val="18"/>
          <w:lang w:val="en-US"/>
        </w:rPr>
        <w:t>net</w:t>
      </w:r>
      <w:r>
        <w:rPr>
          <w:sz w:val="18"/>
          <w:szCs w:val="18"/>
          <w:lang w:val="uk-UA"/>
        </w:rPr>
        <w:t xml:space="preserve">  Код ЄДРПОУ 06669263</w:t>
      </w:r>
    </w:p>
    <w:p w:rsidR="00462F35" w:rsidRDefault="00462F35" w:rsidP="00462F35">
      <w:pPr>
        <w:rPr>
          <w:sz w:val="20"/>
          <w:szCs w:val="20"/>
          <w:lang w:val="uk-UA"/>
        </w:rPr>
      </w:pPr>
    </w:p>
    <w:p w:rsidR="00462F35" w:rsidRDefault="00462F35" w:rsidP="00462F35">
      <w:pPr>
        <w:jc w:val="center"/>
        <w:rPr>
          <w:b/>
        </w:rPr>
      </w:pPr>
      <w:r>
        <w:rPr>
          <w:b/>
        </w:rPr>
        <w:t>НАКАЗ</w:t>
      </w:r>
      <w:r>
        <w:rPr>
          <w:b/>
          <w:lang w:val="uk-UA"/>
        </w:rPr>
        <w:t xml:space="preserve"> </w:t>
      </w:r>
    </w:p>
    <w:p w:rsidR="00462F35" w:rsidRDefault="00462F35" w:rsidP="00462F35">
      <w:pPr>
        <w:jc w:val="center"/>
        <w:rPr>
          <w:b/>
        </w:rPr>
      </w:pPr>
    </w:p>
    <w:p w:rsidR="00462F35" w:rsidRDefault="00462F35" w:rsidP="00462F35">
      <w:pPr>
        <w:rPr>
          <w:lang w:val="uk-UA"/>
        </w:rPr>
      </w:pPr>
      <w:r>
        <w:rPr>
          <w:lang w:val="uk-UA"/>
        </w:rPr>
        <w:t>від 29.03.201</w:t>
      </w:r>
      <w:r w:rsidRPr="009A5FC2">
        <w:t>8</w:t>
      </w:r>
      <w:r>
        <w:rPr>
          <w:lang w:val="uk-UA"/>
        </w:rPr>
        <w:t xml:space="preserve"> року                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Нова Борова                                                     №  /од  </w:t>
      </w:r>
    </w:p>
    <w:p w:rsidR="00462F35" w:rsidRDefault="00462F35" w:rsidP="00462F35">
      <w:pPr>
        <w:jc w:val="both"/>
        <w:rPr>
          <w:lang w:val="uk-UA"/>
        </w:rPr>
      </w:pP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Про проведення ДПА та завершення</w:t>
      </w:r>
    </w:p>
    <w:p w:rsidR="00462F35" w:rsidRPr="00A92AAD" w:rsidRDefault="00462F35" w:rsidP="00462F35">
      <w:pPr>
        <w:jc w:val="both"/>
      </w:pPr>
      <w:r>
        <w:rPr>
          <w:lang w:val="uk-UA"/>
        </w:rPr>
        <w:t xml:space="preserve">2017-2018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 xml:space="preserve">. </w:t>
      </w:r>
    </w:p>
    <w:p w:rsidR="00462F35" w:rsidRPr="00A92AAD" w:rsidRDefault="00462F35" w:rsidP="00462F35">
      <w:pPr>
        <w:jc w:val="both"/>
      </w:pP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ab/>
        <w:t xml:space="preserve">Відповідно до Положення про державну підсумкову атестацію учнів (вихованців) у системі загальної середньої освіти, затвердженого наказом МОН від 30.12.2014 р. № 1547 (далі - Положення), листа МОН від 31.01.2018 р. № 1/9-66 «Про організоване завершення 2017-2018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 xml:space="preserve">. та особливості проведення ДПА у закладах загальної середньої освіти» та з метою організованого завершення навчального року, якісної підготовки та проведення ДПА в закладі освіти 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НАКАЗУЮ:</w:t>
      </w:r>
    </w:p>
    <w:p w:rsidR="00462F35" w:rsidRDefault="00462F35" w:rsidP="00462F35">
      <w:pPr>
        <w:jc w:val="both"/>
        <w:rPr>
          <w:lang w:val="uk-UA"/>
        </w:rPr>
      </w:pP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ab/>
        <w:t>1.Провести державну підсумкову атестацію (ДПА) учнів 11-го класу у формі ЗНО з 22 травня по 13 червня 2018 року (додаткова сесія з 02 по 11 липня 2018 р.), згідно з графіком, затвердженим наказом МОН України від 19.09.2017 р. № 1287 «Про затвердження Календарного плану підготовки та проведення у 2018 році незалежного оцінювання результатів навчання, здобутих на основі загальної освіти»: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 xml:space="preserve">- математика – 22 травня 2018 року (за вибором учнів, протокол засідання педагогічної ради 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№ 2 від 28.03.2018 р.);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- українська мова та література – 24 травня 2018 року;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- англійська мова – 01 червня 2018 року (за вибором учнів, протокол засідання педагогічної ради № 2 від 28.03.2018 р.);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- історія України – 06 червня 2018 року (за вибором учнів, протокол засідання педагогічної ради № 2 від 28.03.2018 р.);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- географія – 08 червня 2018 року (за вибором учнів, протокол засідання педагогічної ради № 2 від 28.03.2018 р.);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- біологія – 04 червня 2018 року (за вибором учнів, протокол засідання педагогічної ради № 2 від 28.03.2018 р.);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- фізика -  11 червня 2018 року (за вибором учнів, протокол засідання педагогічної ради № 2 від 28.03.2018 р.);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ab/>
        <w:t xml:space="preserve">2.Провести ДПА учнів 9-го класу з </w:t>
      </w:r>
      <w:r w:rsidRPr="00F34C48">
        <w:rPr>
          <w:lang w:val="uk-UA"/>
        </w:rPr>
        <w:t>29 травня по 08 червня 2018 року</w:t>
      </w:r>
      <w:r w:rsidRPr="00C75200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lang w:val="uk-UA"/>
        </w:rPr>
        <w:t>з української мови, математики, зарубіжної літератури (предмет за вибором, протокол засідання педагогічної ради №  2 від 28.03.2018 р.) у письмовій формі, згідно з графіком: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- українська мова – 30 травня 2018 року;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- математика – 05 червня 2018 року;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- зарубіжна література – 08 червня 2018 року.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ab/>
        <w:t>3.Провести ДПА учнів 4-А та 4-Б класів з 07 по 11 травня 2018 року у формі підсумкових контрольних робіт з двох навчальних предметів: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 xml:space="preserve">- українська мова (українська мова і читання) - 11 травня 2018 року 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- математика  - 10 травня 2018 року;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ab/>
        <w:t>4.Розпочинати ДПА у 9 класі о 9</w:t>
      </w:r>
      <w:r>
        <w:rPr>
          <w:vertAlign w:val="superscript"/>
          <w:lang w:val="uk-UA"/>
        </w:rPr>
        <w:t>00</w:t>
      </w:r>
      <w:r>
        <w:rPr>
          <w:lang w:val="uk-UA"/>
        </w:rPr>
        <w:t xml:space="preserve"> у 4-х класах – відповідно до календарно-тематичного планування на другому і третьому уроках (о 9</w:t>
      </w:r>
      <w:r>
        <w:rPr>
          <w:vertAlign w:val="superscript"/>
          <w:lang w:val="uk-UA"/>
        </w:rPr>
        <w:t>55</w:t>
      </w:r>
      <w:r>
        <w:rPr>
          <w:lang w:val="uk-UA"/>
        </w:rPr>
        <w:t xml:space="preserve"> та об 11</w:t>
      </w:r>
      <w:r>
        <w:rPr>
          <w:vertAlign w:val="superscript"/>
          <w:lang w:val="uk-UA"/>
        </w:rPr>
        <w:t>00</w:t>
      </w:r>
      <w:r>
        <w:rPr>
          <w:lang w:val="uk-UA"/>
        </w:rPr>
        <w:t>).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ab/>
        <w:t>5.Створити державній атестаційній комісії до 08.05.2018 р.: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lastRenderedPageBreak/>
        <w:t>- за освітній рівень початкової освіти – у складі голови (керівника закладу освіти або заступника) та вчителя, який викладає у цьому класі;</w:t>
      </w:r>
    </w:p>
    <w:p w:rsidR="00462F35" w:rsidRDefault="00462F35" w:rsidP="00462F35">
      <w:pPr>
        <w:jc w:val="both"/>
        <w:rPr>
          <w:lang w:val="uk-UA"/>
        </w:rPr>
      </w:pPr>
    </w:p>
    <w:p w:rsidR="00462F35" w:rsidRDefault="00462F35" w:rsidP="00462F35">
      <w:pPr>
        <w:jc w:val="both"/>
        <w:rPr>
          <w:lang w:val="uk-UA"/>
        </w:rPr>
      </w:pPr>
    </w:p>
    <w:p w:rsidR="00462F35" w:rsidRDefault="00462F35" w:rsidP="00462F35">
      <w:pPr>
        <w:jc w:val="center"/>
        <w:rPr>
          <w:lang w:val="uk-UA"/>
        </w:rPr>
      </w:pPr>
      <w:r>
        <w:rPr>
          <w:lang w:val="uk-UA"/>
        </w:rPr>
        <w:t>2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- за освітній рівень базової середньої освіти – у складі голови (керівника закладу освіти або його заступника) та членів комісії: учителя, який викладає предмет у цьому класі та вчителя цього ж циклу предметів.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ab/>
        <w:t xml:space="preserve">6.Провести ДПА для учнів 4-х і 9-го класів, які хворіли під час ДПА або не </w:t>
      </w:r>
      <w:proofErr w:type="spellStart"/>
      <w:r>
        <w:rPr>
          <w:lang w:val="uk-UA"/>
        </w:rPr>
        <w:t>зявилися</w:t>
      </w:r>
      <w:proofErr w:type="spellEnd"/>
      <w:r>
        <w:rPr>
          <w:lang w:val="uk-UA"/>
        </w:rPr>
        <w:t xml:space="preserve"> через інші поважні причини, в інші строки відповідно до пункту 9-11 Положення, за потреби .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ab/>
        <w:t>7.Організувати та провести :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- свято «Останній дзвоник», 25.05.2018 р.;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- урочисті збори, присвячені врученню документів про освіту здобувачам повної загальної середньої освіти 23.06.2018 р.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ab/>
        <w:t>8.Заступнику директора з НВР Сидоренко В.В.: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8.1.Прокнтролювати якість виконання навчальних планів і програм, їх практичної частини, до 10.05.2018 р.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8.2.Скласти графіки проведення ДПА в 4-их та 9 класах, визначити склад державних атестаційних комісій, погодити їх у відділі освіти, охорони здоров'я і соціально-культурної сфери Новоборівської селищної ради та подати на затвердження наказом директора, до 30.04.2018 р.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8.3.Перевірити об’єктивність оцінювання учнів гімназії та об’єктивність заповнення документів про відповідний рівень освіти, травень-червень 2018 р.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8.4.Перевірити особові справи учнів, червень 2018 р.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 xml:space="preserve">8.5.Оприлюднити впродовж 5-ти робочих днів з дати наказу про переведення чи випуск учнів на офіційному </w:t>
      </w:r>
      <w:proofErr w:type="spellStart"/>
      <w:r>
        <w:rPr>
          <w:lang w:val="uk-UA"/>
        </w:rPr>
        <w:t>веб-сайті</w:t>
      </w:r>
      <w:proofErr w:type="spellEnd"/>
      <w:r>
        <w:rPr>
          <w:lang w:val="uk-UA"/>
        </w:rPr>
        <w:t xml:space="preserve"> гімназії інформацію, червень2018 р.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8.6.Підготувати проект наказу «Про зарахування учням 11 класу результатів ЗНО 2018 р. з предметів ДПА за освітній рівень повної загальної середньої освіти» відповідно до відомостей УЦОЯО, до 23.06.2018 р.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 xml:space="preserve">8.7.Організувати проведення навчальної практики для учнів 10-го класу у період з 29 травня по 11 червня 2018 р. 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ab/>
        <w:t xml:space="preserve">9.Заступнику директора гімназії з ВР </w:t>
      </w:r>
      <w:proofErr w:type="spellStart"/>
      <w:r>
        <w:rPr>
          <w:lang w:val="uk-UA"/>
        </w:rPr>
        <w:t>Зайнчуковській</w:t>
      </w:r>
      <w:proofErr w:type="spellEnd"/>
      <w:r>
        <w:rPr>
          <w:lang w:val="uk-UA"/>
        </w:rPr>
        <w:t xml:space="preserve"> М.Ф.: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9.1.Скласти сценарій свята «Останній дзвоник» та провести відповідні організаційні заходи, до 20.05.2018 р.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9.2.Скласти план проведення урочистих зборів, присвячених врученню документів про освіту здобувачам повної загальної середньої освіти, обговорити його на засіданні педагогічної ради, до 10.06.2018 р.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ab/>
        <w:t>10.Учителям-предметникам, вчителям початкових класів, класним керівникам: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 xml:space="preserve">10.1.Укласти завдання для проведення ДПА учнів початкової та базової середньої освіти відповідно до </w:t>
      </w:r>
      <w:proofErr w:type="spellStart"/>
      <w:r>
        <w:rPr>
          <w:lang w:val="uk-UA"/>
        </w:rPr>
        <w:t>затверджениї</w:t>
      </w:r>
      <w:proofErr w:type="spellEnd"/>
      <w:r>
        <w:rPr>
          <w:lang w:val="uk-UA"/>
        </w:rPr>
        <w:t xml:space="preserve"> МОН орієнтовних вимог до змісту атестаційних завдань, до 07.05.2018 р.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10.2.Провести семестрове оцінювання учнів 3-11 класів, до 23.05.2018 р., а річне – до 25.05.2018 р.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 xml:space="preserve">10.3.Видати учням 3-8-х та 10 класів табелі успішності, учням перших класів – скласти характеристики їхніх умінь і навичок та забезпечити їх збереження у особових справах учнів. 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ab/>
        <w:t>11.Практичному психологу Стецюк Л.Т.: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11.1.Надати учням необхідну допомогу у підготовці до ДПА, ЗНО, за потреби.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 xml:space="preserve">11.2.Під час годин психолога провести </w:t>
      </w:r>
      <w:proofErr w:type="spellStart"/>
      <w:r>
        <w:rPr>
          <w:lang w:val="uk-UA"/>
        </w:rPr>
        <w:t>занятття</w:t>
      </w:r>
      <w:proofErr w:type="spellEnd"/>
      <w:r>
        <w:rPr>
          <w:lang w:val="uk-UA"/>
        </w:rPr>
        <w:t xml:space="preserve"> « Готуємося до іспиту», квітень-травень 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t>2018 р.</w:t>
      </w:r>
    </w:p>
    <w:p w:rsidR="00462F35" w:rsidRDefault="00462F35" w:rsidP="00462F35">
      <w:pPr>
        <w:jc w:val="both"/>
        <w:rPr>
          <w:lang w:val="uk-UA"/>
        </w:rPr>
      </w:pPr>
      <w:r>
        <w:rPr>
          <w:lang w:val="uk-UA"/>
        </w:rPr>
        <w:lastRenderedPageBreak/>
        <w:tab/>
        <w:t xml:space="preserve">12.Вчителю інформатики </w:t>
      </w:r>
      <w:proofErr w:type="spellStart"/>
      <w:r>
        <w:rPr>
          <w:lang w:val="uk-UA"/>
        </w:rPr>
        <w:t>Федорченко</w:t>
      </w:r>
      <w:proofErr w:type="spellEnd"/>
      <w:r>
        <w:rPr>
          <w:lang w:val="uk-UA"/>
        </w:rPr>
        <w:t xml:space="preserve"> А.С. розмістити наказ на сайті гімназії, до 13.04.2018 р.</w:t>
      </w:r>
    </w:p>
    <w:p w:rsidR="00462F35" w:rsidRPr="00F62596" w:rsidRDefault="00462F35" w:rsidP="00462F35">
      <w:pPr>
        <w:jc w:val="both"/>
        <w:rPr>
          <w:lang w:val="uk-UA"/>
        </w:rPr>
      </w:pPr>
      <w:r>
        <w:rPr>
          <w:lang w:val="uk-UA"/>
        </w:rPr>
        <w:tab/>
        <w:t>13.Контроль за виконанням наказу залишаю за собою.</w:t>
      </w:r>
    </w:p>
    <w:p w:rsidR="00462F35" w:rsidRPr="00C75200" w:rsidRDefault="00462F35" w:rsidP="00462F35">
      <w:pPr>
        <w:jc w:val="both"/>
        <w:rPr>
          <w:lang w:val="uk-UA"/>
        </w:rPr>
      </w:pPr>
    </w:p>
    <w:p w:rsidR="00462F35" w:rsidRDefault="00462F35" w:rsidP="00462F35">
      <w:pPr>
        <w:jc w:val="both"/>
        <w:rPr>
          <w:lang w:val="uk-UA"/>
        </w:rPr>
      </w:pPr>
    </w:p>
    <w:p w:rsidR="00462F35" w:rsidRDefault="00462F35" w:rsidP="00462F35">
      <w:pPr>
        <w:jc w:val="both"/>
        <w:rPr>
          <w:lang w:val="uk-UA"/>
        </w:rPr>
      </w:pPr>
    </w:p>
    <w:p w:rsidR="00462F35" w:rsidRDefault="00462F35" w:rsidP="00462F35">
      <w:pPr>
        <w:jc w:val="right"/>
        <w:rPr>
          <w:lang w:val="uk-UA"/>
        </w:rPr>
      </w:pPr>
      <w:r>
        <w:rPr>
          <w:lang w:val="uk-UA"/>
        </w:rPr>
        <w:t>Директор гімназії _______ Л.В.Нечипоренко</w:t>
      </w:r>
    </w:p>
    <w:p w:rsidR="00462F35" w:rsidRDefault="00462F35" w:rsidP="00462F35">
      <w:pPr>
        <w:jc w:val="right"/>
        <w:rPr>
          <w:lang w:val="uk-UA"/>
        </w:rPr>
      </w:pPr>
    </w:p>
    <w:p w:rsidR="00114943" w:rsidRDefault="00114943"/>
    <w:sectPr w:rsidR="00114943" w:rsidSect="0011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F35"/>
    <w:rsid w:val="00114943"/>
    <w:rsid w:val="0046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Company>Microsoft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2018-04-13T13:19:00Z</dcterms:created>
  <dcterms:modified xsi:type="dcterms:W3CDTF">2018-04-13T13:19:00Z</dcterms:modified>
</cp:coreProperties>
</file>